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0E" w:rsidRPr="00E86BBE" w:rsidRDefault="003A7EFA" w:rsidP="003A7EFA">
      <w:pPr>
        <w:jc w:val="center"/>
        <w:rPr>
          <w:b/>
          <w:sz w:val="44"/>
        </w:rPr>
      </w:pPr>
      <w:r w:rsidRPr="00E86BBE">
        <w:rPr>
          <w:b/>
          <w:sz w:val="44"/>
        </w:rPr>
        <w:t xml:space="preserve">Integer Addition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F34F71" w:rsidTr="00E86BBE">
        <w:trPr>
          <w:jc w:val="center"/>
        </w:trPr>
        <w:tc>
          <w:tcPr>
            <w:tcW w:w="9576" w:type="dxa"/>
            <w:gridSpan w:val="2"/>
          </w:tcPr>
          <w:p w:rsidR="00F34F71" w:rsidRPr="00F34F71" w:rsidRDefault="00F34F71" w:rsidP="00F34F71">
            <w:pPr>
              <w:jc w:val="center"/>
              <w:rPr>
                <w:b/>
                <w:sz w:val="32"/>
                <w:szCs w:val="32"/>
              </w:rPr>
            </w:pPr>
            <w:r w:rsidRPr="00F34F71">
              <w:rPr>
                <w:b/>
                <w:sz w:val="32"/>
                <w:szCs w:val="32"/>
              </w:rPr>
              <w:t>When the signs are the same</w:t>
            </w:r>
          </w:p>
        </w:tc>
      </w:tr>
      <w:tr w:rsidR="00F34F71" w:rsidTr="00E86BBE">
        <w:trPr>
          <w:jc w:val="center"/>
        </w:trPr>
        <w:tc>
          <w:tcPr>
            <w:tcW w:w="4788" w:type="dxa"/>
          </w:tcPr>
          <w:p w:rsidR="00F34F71" w:rsidRDefault="00F34F71" w:rsidP="00F34F71">
            <w:pPr>
              <w:jc w:val="center"/>
              <w:rPr>
                <w:b/>
              </w:rPr>
            </w:pPr>
            <w:r w:rsidRPr="00F34F71">
              <w:rPr>
                <w:b/>
                <w:sz w:val="24"/>
                <w:szCs w:val="24"/>
              </w:rPr>
              <w:t>Both Positive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Ex. (99+34)</m:t>
              </m:r>
            </m:oMath>
          </w:p>
        </w:tc>
        <w:tc>
          <w:tcPr>
            <w:tcW w:w="4788" w:type="dxa"/>
          </w:tcPr>
          <w:p w:rsidR="00F34F71" w:rsidRPr="00F34F71" w:rsidRDefault="00F34F71" w:rsidP="00F34F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4F71">
              <w:rPr>
                <w:rFonts w:asciiTheme="majorHAnsi" w:hAnsiTheme="majorHAnsi"/>
                <w:b/>
                <w:sz w:val="24"/>
                <w:szCs w:val="24"/>
              </w:rPr>
              <w:t>Both Negative</w:t>
            </w:r>
            <m:oMath>
              <m:r>
                <m:rPr>
                  <m:sty m:val="bi"/>
                </m:rPr>
                <w:rPr>
                  <w:rFonts w:ascii="Cambria Math" w:hAnsiTheme="majorHAnsi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Ex</m:t>
              </m:r>
              <m:r>
                <m:rPr>
                  <m:sty m:val="bi"/>
                </m:rPr>
                <w:rPr>
                  <w:rFonts w:ascii="Cambria Math" w:hAnsiTheme="majorHAnsi"/>
                  <w:sz w:val="24"/>
                  <w:szCs w:val="24"/>
                </w:rPr>
                <m:t>.(</m:t>
              </m:r>
              <m:r>
                <m:rPr>
                  <m:sty m:val="bi"/>
                </m:rPr>
                <w:rPr>
                  <w:rFonts w:ascii="Cambria Math" w:hAnsiTheme="majorHAnsi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99</m:t>
              </m:r>
              <m:r>
                <m:rPr>
                  <m:sty m:val="bi"/>
                </m:rPr>
                <w:rPr>
                  <w:rFonts w:ascii="Cambria Math" w:hAnsiTheme="majorHAnsi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Theme="majorHAnsi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34</m:t>
              </m:r>
              <m:r>
                <m:rPr>
                  <m:sty m:val="bi"/>
                </m:rPr>
                <w:rPr>
                  <w:rFonts w:ascii="Cambria Math" w:hAnsiTheme="majorHAnsi"/>
                  <w:sz w:val="24"/>
                  <w:szCs w:val="24"/>
                </w:rPr>
                <m:t>)</m:t>
              </m:r>
            </m:oMath>
          </w:p>
        </w:tc>
      </w:tr>
      <w:tr w:rsidR="00F34F71" w:rsidTr="00E86BBE">
        <w:trPr>
          <w:jc w:val="center"/>
        </w:trPr>
        <w:tc>
          <w:tcPr>
            <w:tcW w:w="4788" w:type="dxa"/>
          </w:tcPr>
          <w:p w:rsidR="00F34F71" w:rsidRPr="00F34F71" w:rsidRDefault="00F34F71" w:rsidP="00F34F71">
            <w:pPr>
              <w:pStyle w:val="ListParagraph"/>
              <w:numPr>
                <w:ilvl w:val="0"/>
                <w:numId w:val="4"/>
              </w:numPr>
            </w:pPr>
            <w:r w:rsidRPr="00F34F71">
              <w:t xml:space="preserve">Take the sign of both integers. </w:t>
            </w:r>
          </w:p>
          <w:p w:rsidR="00F34F71" w:rsidRPr="00F34F71" w:rsidRDefault="00F34F71" w:rsidP="00F34F71">
            <w:pPr>
              <w:pStyle w:val="ListParagraph"/>
              <w:numPr>
                <w:ilvl w:val="0"/>
                <w:numId w:val="4"/>
              </w:numPr>
            </w:pPr>
            <w:r w:rsidRPr="00F34F71">
              <w:t>Add</w:t>
            </w:r>
          </w:p>
        </w:tc>
        <w:tc>
          <w:tcPr>
            <w:tcW w:w="4788" w:type="dxa"/>
          </w:tcPr>
          <w:p w:rsidR="00F34F71" w:rsidRDefault="00F34F71" w:rsidP="00F34F71">
            <w:pPr>
              <w:pStyle w:val="ListParagraph"/>
              <w:numPr>
                <w:ilvl w:val="0"/>
                <w:numId w:val="5"/>
              </w:numPr>
            </w:pPr>
            <w:r>
              <w:t xml:space="preserve">Take the sign of both integers. </w:t>
            </w:r>
          </w:p>
          <w:p w:rsidR="00F34F71" w:rsidRPr="00F34F71" w:rsidRDefault="00F34F71" w:rsidP="00F34F71">
            <w:pPr>
              <w:pStyle w:val="ListParagraph"/>
              <w:numPr>
                <w:ilvl w:val="0"/>
                <w:numId w:val="5"/>
              </w:numPr>
            </w:pPr>
            <w:r>
              <w:t>Add</w:t>
            </w:r>
          </w:p>
        </w:tc>
      </w:tr>
      <w:tr w:rsidR="00F34F71" w:rsidTr="00E86BBE">
        <w:trPr>
          <w:jc w:val="center"/>
        </w:trPr>
        <w:tc>
          <w:tcPr>
            <w:tcW w:w="4788" w:type="dxa"/>
          </w:tcPr>
          <w:p w:rsidR="00F34F71" w:rsidRDefault="00F34F71" w:rsidP="00F34F71">
            <w:pPr>
              <w:rPr>
                <w:b/>
              </w:rPr>
            </w:pPr>
            <w:r>
              <w:rPr>
                <w:b/>
              </w:rPr>
              <w:t>Solution to example</w:t>
            </w:r>
          </w:p>
          <w:p w:rsidR="00F34F71" w:rsidRDefault="00F34F71" w:rsidP="00F34F71">
            <w:pPr>
              <w:rPr>
                <w:b/>
              </w:rPr>
            </w:pPr>
          </w:p>
          <w:p w:rsidR="00F34F71" w:rsidRDefault="00640096" w:rsidP="00640096">
            <w:pPr>
              <w:jc w:val="center"/>
              <w:rPr>
                <w:b/>
              </w:rPr>
            </w:pPr>
            <w:r w:rsidRPr="00640096">
              <w:rPr>
                <w:b/>
                <w:sz w:val="28"/>
              </w:rPr>
              <w:t>133</w:t>
            </w:r>
          </w:p>
        </w:tc>
        <w:tc>
          <w:tcPr>
            <w:tcW w:w="4788" w:type="dxa"/>
          </w:tcPr>
          <w:p w:rsidR="00F34F71" w:rsidRDefault="00F34F71" w:rsidP="00F34F71">
            <w:pPr>
              <w:rPr>
                <w:b/>
              </w:rPr>
            </w:pPr>
            <w:r>
              <w:rPr>
                <w:b/>
              </w:rPr>
              <w:t>Solution to example</w:t>
            </w:r>
          </w:p>
          <w:p w:rsidR="00F34F71" w:rsidRDefault="00F34F71" w:rsidP="00F34F71">
            <w:pPr>
              <w:rPr>
                <w:b/>
              </w:rPr>
            </w:pPr>
          </w:p>
          <w:p w:rsidR="00F34F71" w:rsidRPr="00640096" w:rsidRDefault="00640096" w:rsidP="00640096">
            <w:pPr>
              <w:jc w:val="center"/>
              <w:rPr>
                <w:b/>
                <w:sz w:val="28"/>
              </w:rPr>
            </w:pPr>
            <w:r w:rsidRPr="00640096">
              <w:rPr>
                <w:b/>
                <w:sz w:val="28"/>
              </w:rPr>
              <w:t>-133</w:t>
            </w:r>
          </w:p>
          <w:p w:rsidR="00F34F71" w:rsidRDefault="00F34F71" w:rsidP="00F34F71">
            <w:pPr>
              <w:rPr>
                <w:b/>
              </w:rPr>
            </w:pPr>
          </w:p>
          <w:p w:rsidR="00F34F71" w:rsidRDefault="00F34F71" w:rsidP="00F34F71">
            <w:pPr>
              <w:rPr>
                <w:b/>
              </w:rPr>
            </w:pPr>
          </w:p>
        </w:tc>
      </w:tr>
      <w:tr w:rsidR="00F34F71" w:rsidTr="00E86BBE">
        <w:trPr>
          <w:jc w:val="center"/>
        </w:trPr>
        <w:tc>
          <w:tcPr>
            <w:tcW w:w="4788" w:type="dxa"/>
          </w:tcPr>
          <w:p w:rsidR="00F34F71" w:rsidRDefault="00F34F71" w:rsidP="00F34F71">
            <w:pPr>
              <w:rPr>
                <w:b/>
              </w:rPr>
            </w:pPr>
            <w:r>
              <w:rPr>
                <w:b/>
              </w:rPr>
              <w:t>Your Example</w:t>
            </w:r>
          </w:p>
          <w:p w:rsidR="00640096" w:rsidRDefault="00640096" w:rsidP="00F34F71">
            <w:pPr>
              <w:rPr>
                <w:b/>
              </w:rPr>
            </w:pPr>
          </w:p>
          <w:p w:rsidR="00640096" w:rsidRDefault="00640096" w:rsidP="00640096">
            <w:pPr>
              <w:jc w:val="center"/>
              <w:rPr>
                <w:b/>
              </w:rPr>
            </w:pPr>
            <w:r w:rsidRPr="00640096">
              <w:rPr>
                <w:b/>
                <w:sz w:val="28"/>
              </w:rPr>
              <w:t>19 + 14 = 25</w:t>
            </w:r>
          </w:p>
        </w:tc>
        <w:tc>
          <w:tcPr>
            <w:tcW w:w="4788" w:type="dxa"/>
          </w:tcPr>
          <w:p w:rsidR="00F34F71" w:rsidRDefault="00F34F71" w:rsidP="00F34F71">
            <w:pPr>
              <w:rPr>
                <w:b/>
              </w:rPr>
            </w:pPr>
            <w:r>
              <w:rPr>
                <w:b/>
              </w:rPr>
              <w:t>Your Example</w:t>
            </w:r>
          </w:p>
          <w:p w:rsidR="00F34F71" w:rsidRDefault="00F34F71" w:rsidP="00F34F71">
            <w:pPr>
              <w:rPr>
                <w:b/>
              </w:rPr>
            </w:pPr>
          </w:p>
          <w:p w:rsidR="00F34F71" w:rsidRDefault="00640096" w:rsidP="0064009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  <w:r w:rsidRPr="00640096">
              <w:rPr>
                <w:b/>
                <w:sz w:val="28"/>
              </w:rPr>
              <w:t xml:space="preserve">19 + </w:t>
            </w:r>
            <w:r>
              <w:rPr>
                <w:b/>
                <w:sz w:val="28"/>
              </w:rPr>
              <w:t>(-</w:t>
            </w:r>
            <w:r w:rsidRPr="00640096">
              <w:rPr>
                <w:b/>
                <w:sz w:val="28"/>
              </w:rPr>
              <w:t>14</w:t>
            </w:r>
            <w:r>
              <w:rPr>
                <w:b/>
                <w:sz w:val="28"/>
              </w:rPr>
              <w:t>)</w:t>
            </w:r>
            <w:r w:rsidRPr="00640096">
              <w:rPr>
                <w:b/>
                <w:sz w:val="28"/>
              </w:rPr>
              <w:t xml:space="preserve"> = </w:t>
            </w:r>
            <w:r>
              <w:rPr>
                <w:b/>
                <w:sz w:val="28"/>
              </w:rPr>
              <w:t>-</w:t>
            </w:r>
            <w:r w:rsidRPr="00640096">
              <w:rPr>
                <w:b/>
                <w:sz w:val="28"/>
              </w:rPr>
              <w:t>25</w:t>
            </w:r>
          </w:p>
          <w:p w:rsidR="00F34F71" w:rsidRDefault="00F34F71" w:rsidP="00F34F71">
            <w:pPr>
              <w:rPr>
                <w:b/>
              </w:rPr>
            </w:pPr>
          </w:p>
          <w:p w:rsidR="00F34F71" w:rsidRDefault="00F34F71" w:rsidP="00F34F71">
            <w:pPr>
              <w:rPr>
                <w:b/>
              </w:rPr>
            </w:pPr>
          </w:p>
        </w:tc>
      </w:tr>
    </w:tbl>
    <w:p w:rsidR="00F34F71" w:rsidRDefault="00F34F71" w:rsidP="00E86BBE">
      <w:pPr>
        <w:contextualSpacing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F34F71" w:rsidTr="00E86BBE">
        <w:trPr>
          <w:jc w:val="center"/>
        </w:trPr>
        <w:tc>
          <w:tcPr>
            <w:tcW w:w="9576" w:type="dxa"/>
            <w:gridSpan w:val="2"/>
          </w:tcPr>
          <w:p w:rsidR="00F34F71" w:rsidRPr="00F34F71" w:rsidRDefault="00F34F71" w:rsidP="003A7EFA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34F71">
              <w:rPr>
                <w:rFonts w:ascii="Calibri" w:eastAsia="Calibri" w:hAnsi="Calibri" w:cs="Times New Roman"/>
                <w:b/>
                <w:sz w:val="32"/>
                <w:szCs w:val="32"/>
              </w:rPr>
              <w:t>When the signs are different</w:t>
            </w:r>
          </w:p>
        </w:tc>
      </w:tr>
      <w:tr w:rsidR="003A7EFA" w:rsidTr="00E86BBE">
        <w:trPr>
          <w:jc w:val="center"/>
        </w:trPr>
        <w:tc>
          <w:tcPr>
            <w:tcW w:w="9576" w:type="dxa"/>
            <w:gridSpan w:val="2"/>
          </w:tcPr>
          <w:p w:rsidR="003A7EFA" w:rsidRDefault="003A7EFA" w:rsidP="003A7EFA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9+(-8)</m:t>
                </m:r>
              </m:oMath>
            </m:oMathPara>
          </w:p>
        </w:tc>
      </w:tr>
      <w:tr w:rsidR="003A7EFA" w:rsidTr="00E86BBE">
        <w:trPr>
          <w:jc w:val="center"/>
        </w:trPr>
        <w:tc>
          <w:tcPr>
            <w:tcW w:w="4788" w:type="dxa"/>
          </w:tcPr>
          <w:p w:rsidR="003A7EFA" w:rsidRDefault="003A7EFA" w:rsidP="00640096">
            <w:pPr>
              <w:jc w:val="center"/>
              <w:rPr>
                <w:b/>
              </w:rPr>
            </w:pPr>
            <w:r>
              <w:rPr>
                <w:b/>
              </w:rPr>
              <w:t>Absolute Value of the first integer</w:t>
            </w:r>
          </w:p>
          <w:p w:rsidR="003A7EFA" w:rsidRDefault="003A7EFA" w:rsidP="003A7EFA">
            <w:pPr>
              <w:jc w:val="center"/>
              <w:rPr>
                <w:b/>
              </w:rPr>
            </w:pPr>
          </w:p>
          <w:p w:rsidR="00640096" w:rsidRDefault="00640096" w:rsidP="003A7EFA">
            <w:pPr>
              <w:jc w:val="center"/>
              <w:rPr>
                <w:b/>
              </w:rPr>
            </w:pPr>
            <w:r w:rsidRPr="00640096">
              <w:rPr>
                <w:b/>
                <w:sz w:val="28"/>
              </w:rPr>
              <w:t>9</w:t>
            </w:r>
          </w:p>
        </w:tc>
        <w:tc>
          <w:tcPr>
            <w:tcW w:w="4788" w:type="dxa"/>
          </w:tcPr>
          <w:p w:rsidR="003A7EFA" w:rsidRDefault="003A7EFA" w:rsidP="003A7EFA">
            <w:pPr>
              <w:jc w:val="center"/>
              <w:rPr>
                <w:b/>
              </w:rPr>
            </w:pPr>
            <w:r>
              <w:rPr>
                <w:b/>
              </w:rPr>
              <w:t>Absolute Value of the second integer</w:t>
            </w:r>
          </w:p>
          <w:p w:rsidR="003A7EFA" w:rsidRDefault="003A7EFA" w:rsidP="003A7EFA">
            <w:pPr>
              <w:jc w:val="center"/>
              <w:rPr>
                <w:b/>
              </w:rPr>
            </w:pPr>
          </w:p>
          <w:p w:rsidR="003A7EFA" w:rsidRDefault="00640096" w:rsidP="0064009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8</w:t>
            </w:r>
          </w:p>
          <w:p w:rsidR="003A7EFA" w:rsidRDefault="003A7EFA" w:rsidP="003A7EFA">
            <w:pPr>
              <w:jc w:val="center"/>
              <w:rPr>
                <w:b/>
              </w:rPr>
            </w:pPr>
          </w:p>
        </w:tc>
      </w:tr>
      <w:tr w:rsidR="003A7EFA" w:rsidTr="00E86BBE">
        <w:trPr>
          <w:jc w:val="center"/>
        </w:trPr>
        <w:tc>
          <w:tcPr>
            <w:tcW w:w="9576" w:type="dxa"/>
            <w:gridSpan w:val="2"/>
          </w:tcPr>
          <w:p w:rsidR="003A7EFA" w:rsidRDefault="00E86BBE" w:rsidP="00E86BBE">
            <w:pPr>
              <w:jc w:val="center"/>
              <w:rPr>
                <w:b/>
              </w:rPr>
            </w:pPr>
            <w:r>
              <w:rPr>
                <w:b/>
              </w:rPr>
              <w:t>Subtract the smaller absolute value from the larger absolute value</w:t>
            </w:r>
          </w:p>
          <w:p w:rsidR="003A7EFA" w:rsidRDefault="003A7EFA" w:rsidP="00E86BBE">
            <w:pPr>
              <w:rPr>
                <w:b/>
              </w:rPr>
            </w:pPr>
          </w:p>
          <w:p w:rsidR="003A7EFA" w:rsidRDefault="00640096" w:rsidP="003A7EFA">
            <w:pPr>
              <w:jc w:val="center"/>
              <w:rPr>
                <w:b/>
              </w:rPr>
            </w:pPr>
            <w:r w:rsidRPr="00640096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– 8 = 1</w:t>
            </w:r>
          </w:p>
          <w:p w:rsidR="003A7EFA" w:rsidRDefault="003A7EFA" w:rsidP="003A7EFA">
            <w:pPr>
              <w:jc w:val="center"/>
              <w:rPr>
                <w:b/>
              </w:rPr>
            </w:pPr>
          </w:p>
        </w:tc>
      </w:tr>
      <w:tr w:rsidR="003A7EFA" w:rsidTr="00E86BBE">
        <w:trPr>
          <w:jc w:val="center"/>
        </w:trPr>
        <w:tc>
          <w:tcPr>
            <w:tcW w:w="9576" w:type="dxa"/>
            <w:gridSpan w:val="2"/>
          </w:tcPr>
          <w:p w:rsidR="003A7EFA" w:rsidRDefault="00E86BBE" w:rsidP="003A7EFA">
            <w:pPr>
              <w:jc w:val="center"/>
              <w:rPr>
                <w:b/>
              </w:rPr>
            </w:pPr>
            <w:r>
              <w:rPr>
                <w:b/>
              </w:rPr>
              <w:t>Put the sign of the number with the larger absolute value with your answer</w:t>
            </w:r>
          </w:p>
          <w:p w:rsidR="003A7EFA" w:rsidRDefault="003A7EFA" w:rsidP="00E86BBE">
            <w:pPr>
              <w:rPr>
                <w:b/>
              </w:rPr>
            </w:pPr>
          </w:p>
          <w:p w:rsidR="003A7EFA" w:rsidRDefault="00640096" w:rsidP="00640096">
            <w:pPr>
              <w:jc w:val="center"/>
              <w:rPr>
                <w:b/>
              </w:rPr>
            </w:pPr>
            <w:r w:rsidRPr="00640096">
              <w:rPr>
                <w:b/>
                <w:sz w:val="28"/>
              </w:rPr>
              <w:t>9</w:t>
            </w:r>
          </w:p>
          <w:p w:rsidR="00640096" w:rsidRDefault="00640096" w:rsidP="00640096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6BBE" w:rsidTr="00E86BBE">
        <w:tc>
          <w:tcPr>
            <w:tcW w:w="9576" w:type="dxa"/>
            <w:gridSpan w:val="2"/>
          </w:tcPr>
          <w:p w:rsidR="00E86BBE" w:rsidRPr="003A7EFA" w:rsidRDefault="00E86BBE" w:rsidP="00E86BB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-52+38</m:t>
                </m:r>
              </m:oMath>
            </m:oMathPara>
          </w:p>
        </w:tc>
      </w:tr>
      <w:tr w:rsidR="00E86BBE" w:rsidTr="00E86BBE">
        <w:tc>
          <w:tcPr>
            <w:tcW w:w="4788" w:type="dxa"/>
          </w:tcPr>
          <w:p w:rsidR="00E86BBE" w:rsidRDefault="00E86BBE" w:rsidP="00E86BBE">
            <w:pPr>
              <w:jc w:val="center"/>
              <w:rPr>
                <w:b/>
              </w:rPr>
            </w:pPr>
            <w:r>
              <w:rPr>
                <w:b/>
              </w:rPr>
              <w:t>Absolute Value of the first integer</w:t>
            </w:r>
          </w:p>
          <w:p w:rsidR="00E86BBE" w:rsidRDefault="00E86BBE" w:rsidP="00E86BBE">
            <w:pPr>
              <w:jc w:val="center"/>
              <w:rPr>
                <w:b/>
              </w:rPr>
            </w:pPr>
          </w:p>
          <w:p w:rsidR="00E86BBE" w:rsidRDefault="00640096" w:rsidP="0064009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4788" w:type="dxa"/>
          </w:tcPr>
          <w:p w:rsidR="00E86BBE" w:rsidRDefault="00E86BBE" w:rsidP="00E86BBE">
            <w:pPr>
              <w:jc w:val="center"/>
              <w:rPr>
                <w:b/>
              </w:rPr>
            </w:pPr>
            <w:r>
              <w:rPr>
                <w:b/>
              </w:rPr>
              <w:t>Absolute Value of the second integer</w:t>
            </w:r>
          </w:p>
          <w:p w:rsidR="00E86BBE" w:rsidRDefault="00E86BBE" w:rsidP="00640096">
            <w:pPr>
              <w:rPr>
                <w:b/>
              </w:rPr>
            </w:pPr>
          </w:p>
          <w:p w:rsidR="00E86BBE" w:rsidRDefault="00640096" w:rsidP="00E86BB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38</w:t>
            </w:r>
          </w:p>
          <w:p w:rsidR="00E86BBE" w:rsidRDefault="00E86BBE" w:rsidP="00E86BBE">
            <w:pPr>
              <w:jc w:val="center"/>
              <w:rPr>
                <w:b/>
              </w:rPr>
            </w:pPr>
          </w:p>
        </w:tc>
      </w:tr>
      <w:tr w:rsidR="00E86BBE" w:rsidTr="00E86BBE">
        <w:tc>
          <w:tcPr>
            <w:tcW w:w="9576" w:type="dxa"/>
            <w:gridSpan w:val="2"/>
          </w:tcPr>
          <w:p w:rsidR="00E86BBE" w:rsidRDefault="00E86BBE" w:rsidP="00E86BBE">
            <w:pPr>
              <w:jc w:val="center"/>
              <w:rPr>
                <w:b/>
              </w:rPr>
            </w:pPr>
            <w:r>
              <w:rPr>
                <w:b/>
              </w:rPr>
              <w:t>Subtract the smaller absolute value from the larger absolute value</w:t>
            </w:r>
          </w:p>
          <w:p w:rsidR="00E86BBE" w:rsidRDefault="00E86BBE" w:rsidP="00E86BBE">
            <w:pPr>
              <w:jc w:val="center"/>
              <w:rPr>
                <w:b/>
              </w:rPr>
            </w:pPr>
          </w:p>
          <w:p w:rsidR="00E86BBE" w:rsidRDefault="00640096" w:rsidP="0064009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52</w:t>
            </w:r>
            <w:r>
              <w:rPr>
                <w:b/>
                <w:sz w:val="28"/>
              </w:rPr>
              <w:t xml:space="preserve"> – 38 = 14</w:t>
            </w:r>
          </w:p>
          <w:p w:rsidR="00E86BBE" w:rsidRDefault="00E86BBE" w:rsidP="00E86BBE">
            <w:pPr>
              <w:jc w:val="center"/>
              <w:rPr>
                <w:b/>
              </w:rPr>
            </w:pPr>
          </w:p>
        </w:tc>
      </w:tr>
      <w:tr w:rsidR="00E86BBE" w:rsidTr="00E86BBE">
        <w:tc>
          <w:tcPr>
            <w:tcW w:w="9576" w:type="dxa"/>
            <w:gridSpan w:val="2"/>
          </w:tcPr>
          <w:p w:rsidR="00E86BBE" w:rsidRDefault="00E86BBE" w:rsidP="00E86BBE">
            <w:pPr>
              <w:jc w:val="center"/>
              <w:rPr>
                <w:b/>
              </w:rPr>
            </w:pPr>
            <w:r>
              <w:rPr>
                <w:b/>
              </w:rPr>
              <w:t>Put the sign of the number with the larger absolute value with your answer</w:t>
            </w:r>
          </w:p>
          <w:p w:rsidR="00E86BBE" w:rsidRDefault="00E86BBE" w:rsidP="00E86BBE">
            <w:pPr>
              <w:rPr>
                <w:b/>
              </w:rPr>
            </w:pPr>
          </w:p>
          <w:p w:rsidR="00E86BBE" w:rsidRDefault="00640096" w:rsidP="00E86BB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-14</w:t>
            </w:r>
          </w:p>
          <w:p w:rsidR="00E86BBE" w:rsidRDefault="00E86BBE" w:rsidP="00E86BBE">
            <w:pPr>
              <w:jc w:val="center"/>
              <w:rPr>
                <w:b/>
              </w:rPr>
            </w:pPr>
          </w:p>
        </w:tc>
      </w:tr>
    </w:tbl>
    <w:p w:rsidR="00F34F71" w:rsidRDefault="00F34F71" w:rsidP="00E86BBE">
      <w:pPr>
        <w:contextualSpacing/>
      </w:pPr>
    </w:p>
    <w:p w:rsidR="003A7EFA" w:rsidRPr="003A7EFA" w:rsidRDefault="003A7EFA" w:rsidP="003A7EFA">
      <w:pPr>
        <w:jc w:val="center"/>
        <w:rPr>
          <w:b/>
        </w:rPr>
      </w:pPr>
    </w:p>
    <w:sectPr w:rsidR="003A7EFA" w:rsidRPr="003A7EFA" w:rsidSect="00E86BB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1E" w:rsidRDefault="009C291E" w:rsidP="00E86BBE">
      <w:pPr>
        <w:spacing w:after="0" w:line="240" w:lineRule="auto"/>
      </w:pPr>
      <w:r>
        <w:separator/>
      </w:r>
    </w:p>
  </w:endnote>
  <w:endnote w:type="continuationSeparator" w:id="0">
    <w:p w:rsidR="009C291E" w:rsidRDefault="009C291E" w:rsidP="00E8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1E" w:rsidRDefault="009C291E" w:rsidP="00E86BBE">
      <w:pPr>
        <w:spacing w:after="0" w:line="240" w:lineRule="auto"/>
      </w:pPr>
      <w:r>
        <w:separator/>
      </w:r>
    </w:p>
  </w:footnote>
  <w:footnote w:type="continuationSeparator" w:id="0">
    <w:p w:rsidR="009C291E" w:rsidRDefault="009C291E" w:rsidP="00E8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BE" w:rsidRDefault="00E86BBE" w:rsidP="00E86BBE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  Date:_____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1E8"/>
    <w:multiLevelType w:val="hybridMultilevel"/>
    <w:tmpl w:val="475C1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E2509"/>
    <w:multiLevelType w:val="hybridMultilevel"/>
    <w:tmpl w:val="5596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6D4B"/>
    <w:multiLevelType w:val="hybridMultilevel"/>
    <w:tmpl w:val="B5DEB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B3C8C"/>
    <w:multiLevelType w:val="hybridMultilevel"/>
    <w:tmpl w:val="CA92E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F6A9F"/>
    <w:multiLevelType w:val="hybridMultilevel"/>
    <w:tmpl w:val="A5E4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FA"/>
    <w:rsid w:val="003A7EFA"/>
    <w:rsid w:val="004F5ABA"/>
    <w:rsid w:val="005E140E"/>
    <w:rsid w:val="00640096"/>
    <w:rsid w:val="00695BA0"/>
    <w:rsid w:val="009C291E"/>
    <w:rsid w:val="00BD2B34"/>
    <w:rsid w:val="00C30C4A"/>
    <w:rsid w:val="00E86BBE"/>
    <w:rsid w:val="00F34F71"/>
    <w:rsid w:val="00F7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E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BE"/>
  </w:style>
  <w:style w:type="paragraph" w:styleId="Footer">
    <w:name w:val="footer"/>
    <w:basedOn w:val="Normal"/>
    <w:link w:val="FooterChar"/>
    <w:uiPriority w:val="99"/>
    <w:unhideWhenUsed/>
    <w:rsid w:val="00E8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E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BE"/>
  </w:style>
  <w:style w:type="paragraph" w:styleId="Footer">
    <w:name w:val="footer"/>
    <w:basedOn w:val="Normal"/>
    <w:link w:val="FooterChar"/>
    <w:uiPriority w:val="99"/>
    <w:unhideWhenUsed/>
    <w:rsid w:val="00E8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Lindsey Linton</cp:lastModifiedBy>
  <cp:revision>2</cp:revision>
  <cp:lastPrinted>2014-07-31T19:09:00Z</cp:lastPrinted>
  <dcterms:created xsi:type="dcterms:W3CDTF">2014-08-01T21:11:00Z</dcterms:created>
  <dcterms:modified xsi:type="dcterms:W3CDTF">2014-08-01T21:11:00Z</dcterms:modified>
</cp:coreProperties>
</file>